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C30" w:rsidRPr="00A954FC" w:rsidRDefault="00945235" w:rsidP="00A954FC">
      <w:pPr>
        <w:jc w:val="both"/>
        <w:rPr>
          <w:rFonts w:ascii="Times New Roman" w:hAnsi="Times New Roman" w:cs="Times New Roman"/>
          <w:sz w:val="28"/>
          <w:szCs w:val="28"/>
        </w:rPr>
      </w:pPr>
      <w:r w:rsidRPr="00A954FC">
        <w:rPr>
          <w:rFonts w:ascii="Times New Roman" w:hAnsi="Times New Roman" w:cs="Times New Roman"/>
        </w:rPr>
        <w:t xml:space="preserve">                                         </w:t>
      </w:r>
      <w:r w:rsidR="004407AB" w:rsidRPr="00A954FC">
        <w:rPr>
          <w:rFonts w:ascii="Times New Roman" w:hAnsi="Times New Roman" w:cs="Times New Roman"/>
          <w:sz w:val="28"/>
          <w:szCs w:val="28"/>
        </w:rPr>
        <w:t>Дан старт Году Культуры.</w:t>
      </w:r>
    </w:p>
    <w:p w:rsidR="004407AB" w:rsidRPr="00A954FC" w:rsidRDefault="004407AB" w:rsidP="00A9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07AB" w:rsidRPr="00A954FC" w:rsidRDefault="004407AB" w:rsidP="00A954FC">
      <w:pPr>
        <w:jc w:val="both"/>
        <w:rPr>
          <w:rFonts w:ascii="Times New Roman" w:hAnsi="Times New Roman" w:cs="Times New Roman"/>
          <w:sz w:val="28"/>
          <w:szCs w:val="28"/>
        </w:rPr>
      </w:pPr>
      <w:r w:rsidRPr="00A954FC">
        <w:rPr>
          <w:rFonts w:ascii="Times New Roman" w:hAnsi="Times New Roman" w:cs="Times New Roman"/>
          <w:sz w:val="28"/>
          <w:szCs w:val="28"/>
        </w:rPr>
        <w:t xml:space="preserve">7 февраля 2014 года в концертном зале </w:t>
      </w:r>
      <w:proofErr w:type="spellStart"/>
      <w:r w:rsidRPr="00A954FC">
        <w:rPr>
          <w:rFonts w:ascii="Times New Roman" w:hAnsi="Times New Roman" w:cs="Times New Roman"/>
          <w:sz w:val="28"/>
          <w:szCs w:val="28"/>
        </w:rPr>
        <w:t>Глинковского</w:t>
      </w:r>
      <w:proofErr w:type="spellEnd"/>
      <w:r w:rsidRPr="00A954FC">
        <w:rPr>
          <w:rFonts w:ascii="Times New Roman" w:hAnsi="Times New Roman" w:cs="Times New Roman"/>
          <w:sz w:val="28"/>
          <w:szCs w:val="28"/>
        </w:rPr>
        <w:t xml:space="preserve"> культурно-просветительного центра состоялось торжественное открытие Года культуры.</w:t>
      </w:r>
    </w:p>
    <w:p w:rsidR="004407AB" w:rsidRPr="00A954FC" w:rsidRDefault="004407AB" w:rsidP="00A954FC">
      <w:pPr>
        <w:jc w:val="both"/>
        <w:rPr>
          <w:rFonts w:ascii="Times New Roman" w:hAnsi="Times New Roman" w:cs="Times New Roman"/>
          <w:sz w:val="28"/>
          <w:szCs w:val="28"/>
        </w:rPr>
      </w:pPr>
      <w:r w:rsidRPr="00A954FC">
        <w:rPr>
          <w:rFonts w:ascii="Times New Roman" w:hAnsi="Times New Roman" w:cs="Times New Roman"/>
          <w:sz w:val="28"/>
          <w:szCs w:val="28"/>
        </w:rPr>
        <w:t>В концертной программе активное участие приняли учащиеся, преподаватели, концертмейстеры МБОУДОД «Детская музыкальная школа».</w:t>
      </w:r>
    </w:p>
    <w:p w:rsidR="004407AB" w:rsidRPr="00A954FC" w:rsidRDefault="004407AB" w:rsidP="00A954FC">
      <w:pPr>
        <w:jc w:val="both"/>
        <w:rPr>
          <w:rFonts w:ascii="Times New Roman" w:hAnsi="Times New Roman" w:cs="Times New Roman"/>
          <w:sz w:val="28"/>
          <w:szCs w:val="28"/>
        </w:rPr>
      </w:pPr>
      <w:r w:rsidRPr="00A954FC">
        <w:rPr>
          <w:rFonts w:ascii="Times New Roman" w:hAnsi="Times New Roman" w:cs="Times New Roman"/>
          <w:sz w:val="28"/>
          <w:szCs w:val="28"/>
        </w:rPr>
        <w:t>В исполнении преподавателя Маркиной Т.В. прозвучала «Лунная соната» Л.Бетховена.</w:t>
      </w:r>
    </w:p>
    <w:p w:rsidR="004407AB" w:rsidRPr="00A954FC" w:rsidRDefault="004407AB" w:rsidP="00A954FC">
      <w:pPr>
        <w:jc w:val="both"/>
        <w:rPr>
          <w:rFonts w:ascii="Times New Roman" w:hAnsi="Times New Roman" w:cs="Times New Roman"/>
          <w:sz w:val="28"/>
          <w:szCs w:val="28"/>
        </w:rPr>
      </w:pPr>
      <w:r w:rsidRPr="00A954FC">
        <w:rPr>
          <w:rFonts w:ascii="Times New Roman" w:hAnsi="Times New Roman" w:cs="Times New Roman"/>
          <w:sz w:val="28"/>
          <w:szCs w:val="28"/>
        </w:rPr>
        <w:t>Преемственность поколений, сохранение и развитие музыкальных традиций нашего края  в  очередной раз продемонстрировал фольклорный ансамбль «</w:t>
      </w:r>
      <w:proofErr w:type="spellStart"/>
      <w:r w:rsidRPr="00A954FC">
        <w:rPr>
          <w:rFonts w:ascii="Times New Roman" w:hAnsi="Times New Roman" w:cs="Times New Roman"/>
          <w:sz w:val="28"/>
          <w:szCs w:val="28"/>
        </w:rPr>
        <w:t>Чапурушечка</w:t>
      </w:r>
      <w:proofErr w:type="spellEnd"/>
      <w:r w:rsidRPr="00A954FC">
        <w:rPr>
          <w:rFonts w:ascii="Times New Roman" w:hAnsi="Times New Roman" w:cs="Times New Roman"/>
          <w:sz w:val="28"/>
          <w:szCs w:val="28"/>
        </w:rPr>
        <w:t>». Руководитель Медведева Р.М., концертмейстер Лисовская Е.С.</w:t>
      </w:r>
    </w:p>
    <w:p w:rsidR="005C7D9A" w:rsidRPr="00A954FC" w:rsidRDefault="005C7D9A" w:rsidP="00A954FC">
      <w:pPr>
        <w:jc w:val="both"/>
        <w:rPr>
          <w:rFonts w:ascii="Times New Roman" w:hAnsi="Times New Roman" w:cs="Times New Roman"/>
          <w:sz w:val="28"/>
          <w:szCs w:val="28"/>
        </w:rPr>
      </w:pPr>
      <w:r w:rsidRPr="00A954FC">
        <w:rPr>
          <w:rFonts w:ascii="Times New Roman" w:hAnsi="Times New Roman" w:cs="Times New Roman"/>
          <w:sz w:val="28"/>
          <w:szCs w:val="28"/>
        </w:rPr>
        <w:t>Концертный номер подготовили учащиеся 4 класса хорового отделения. Руководитель  Медведева Р.М., концертмейстер Маркина Т.В.</w:t>
      </w:r>
    </w:p>
    <w:p w:rsidR="004407AB" w:rsidRDefault="000E7CBC" w:rsidP="00A954F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H:\IMG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7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C" w:rsidRDefault="000E7CBC" w:rsidP="00A954F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H:\IMG_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7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C" w:rsidRDefault="000E7CBC" w:rsidP="00A954F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5" name="Рисунок 5" descr="H:\фото\P20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P207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C" w:rsidRPr="000E7CBC" w:rsidRDefault="000E7CBC" w:rsidP="00A954F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58"/>
            <wp:effectExtent l="19050" t="0" r="3175" b="0"/>
            <wp:docPr id="6" name="Рисунок 6" descr="H:\фото\P207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P207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CBC" w:rsidRPr="000E7CBC" w:rsidSect="00D6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235"/>
    <w:rsid w:val="000E7CBC"/>
    <w:rsid w:val="00203C98"/>
    <w:rsid w:val="004202AA"/>
    <w:rsid w:val="004407AB"/>
    <w:rsid w:val="005C7D9A"/>
    <w:rsid w:val="00945235"/>
    <w:rsid w:val="00A954FC"/>
    <w:rsid w:val="00D64C30"/>
    <w:rsid w:val="00E11DB3"/>
    <w:rsid w:val="00F4716C"/>
    <w:rsid w:val="00FE7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4</cp:revision>
  <dcterms:created xsi:type="dcterms:W3CDTF">2014-02-12T06:16:00Z</dcterms:created>
  <dcterms:modified xsi:type="dcterms:W3CDTF">2014-02-12T06:34:00Z</dcterms:modified>
</cp:coreProperties>
</file>