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5" w:rsidRPr="00B256B5" w:rsidRDefault="00B256B5" w:rsidP="00B256B5">
      <w:pPr>
        <w:jc w:val="right"/>
        <w:rPr>
          <w:b/>
          <w:sz w:val="32"/>
          <w:szCs w:val="32"/>
        </w:rPr>
      </w:pPr>
      <w:r w:rsidRPr="00B256B5">
        <w:rPr>
          <w:b/>
          <w:sz w:val="32"/>
          <w:szCs w:val="32"/>
        </w:rPr>
        <w:t>ПРОЕКТ</w:t>
      </w:r>
    </w:p>
    <w:p w:rsidR="000E3763" w:rsidRDefault="000E3763" w:rsidP="000E376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51435</wp:posOffset>
            </wp:positionV>
            <wp:extent cx="699770" cy="800100"/>
            <wp:effectExtent l="19050" t="0" r="5080" b="0"/>
            <wp:wrapSquare wrapText="bothSides"/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63" w:rsidRDefault="000E3763" w:rsidP="000E3763">
      <w:pPr>
        <w:jc w:val="center"/>
      </w:pPr>
    </w:p>
    <w:p w:rsidR="000E3763" w:rsidRDefault="000E3763" w:rsidP="000E3763">
      <w:pPr>
        <w:jc w:val="center"/>
      </w:pPr>
    </w:p>
    <w:p w:rsidR="000E3763" w:rsidRDefault="000E3763" w:rsidP="000E3763">
      <w:pPr>
        <w:jc w:val="center"/>
        <w:rPr>
          <w:b/>
          <w:sz w:val="28"/>
          <w:szCs w:val="28"/>
        </w:rPr>
      </w:pPr>
    </w:p>
    <w:p w:rsidR="000E3763" w:rsidRDefault="000E3763" w:rsidP="000E3763">
      <w:pPr>
        <w:jc w:val="center"/>
        <w:rPr>
          <w:b/>
          <w:sz w:val="28"/>
          <w:szCs w:val="28"/>
        </w:rPr>
      </w:pPr>
    </w:p>
    <w:p w:rsidR="000E3763" w:rsidRDefault="000E3763" w:rsidP="000E3763">
      <w:pPr>
        <w:jc w:val="center"/>
        <w:rPr>
          <w:b/>
          <w:sz w:val="28"/>
          <w:szCs w:val="28"/>
        </w:rPr>
      </w:pPr>
    </w:p>
    <w:p w:rsidR="000E3763" w:rsidRPr="00927D1E" w:rsidRDefault="000E3763" w:rsidP="000E3763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0E3763" w:rsidRPr="00927D1E" w:rsidRDefault="000E3763" w:rsidP="000E3763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0E3763" w:rsidRPr="00927D1E" w:rsidRDefault="000E3763" w:rsidP="000E3763">
      <w:pPr>
        <w:rPr>
          <w:sz w:val="28"/>
          <w:szCs w:val="28"/>
        </w:rPr>
      </w:pPr>
    </w:p>
    <w:p w:rsidR="000E3763" w:rsidRDefault="000E3763" w:rsidP="000E3763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0E3763" w:rsidRPr="00927D1E" w:rsidRDefault="000E3763" w:rsidP="000E3763">
      <w:pPr>
        <w:jc w:val="center"/>
        <w:rPr>
          <w:b/>
          <w:sz w:val="28"/>
          <w:szCs w:val="28"/>
        </w:rPr>
      </w:pPr>
    </w:p>
    <w:p w:rsidR="002E28E4" w:rsidRPr="00735ED0" w:rsidRDefault="00A74223" w:rsidP="00876636">
      <w:pPr>
        <w:tabs>
          <w:tab w:val="left" w:pos="2200"/>
          <w:tab w:val="left" w:pos="4395"/>
          <w:tab w:val="left" w:pos="7371"/>
        </w:tabs>
        <w:ind w:firstLine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E28E4" w:rsidRPr="00B92B4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3305EC">
        <w:rPr>
          <w:bCs/>
          <w:color w:val="000000"/>
          <w:sz w:val="28"/>
          <w:szCs w:val="28"/>
        </w:rPr>
        <w:t xml:space="preserve"> ______________</w:t>
      </w:r>
      <w:r w:rsidR="00833EE6">
        <w:rPr>
          <w:bCs/>
          <w:color w:val="000000"/>
          <w:sz w:val="28"/>
          <w:szCs w:val="28"/>
        </w:rPr>
        <w:t xml:space="preserve"> </w:t>
      </w:r>
      <w:r w:rsidR="005555B5">
        <w:rPr>
          <w:bCs/>
          <w:color w:val="000000"/>
          <w:sz w:val="28"/>
          <w:szCs w:val="28"/>
        </w:rPr>
        <w:t>2</w:t>
      </w:r>
      <w:r w:rsidR="000C79B2">
        <w:rPr>
          <w:bCs/>
          <w:color w:val="000000"/>
          <w:sz w:val="28"/>
          <w:szCs w:val="28"/>
        </w:rPr>
        <w:t>02</w:t>
      </w:r>
      <w:r w:rsidR="00554B3B">
        <w:rPr>
          <w:bCs/>
          <w:color w:val="000000"/>
          <w:sz w:val="28"/>
          <w:szCs w:val="28"/>
        </w:rPr>
        <w:t xml:space="preserve">3 </w:t>
      </w:r>
      <w:r w:rsidR="000C79B2">
        <w:rPr>
          <w:bCs/>
          <w:color w:val="000000"/>
          <w:sz w:val="28"/>
          <w:szCs w:val="28"/>
        </w:rPr>
        <w:t>г</w:t>
      </w:r>
      <w:r w:rsidR="00833EE6">
        <w:rPr>
          <w:bCs/>
          <w:color w:val="000000"/>
          <w:sz w:val="28"/>
          <w:szCs w:val="28"/>
        </w:rPr>
        <w:t>.</w:t>
      </w:r>
      <w:r w:rsidR="003305EC">
        <w:rPr>
          <w:bCs/>
          <w:color w:val="000000"/>
          <w:sz w:val="28"/>
          <w:szCs w:val="28"/>
        </w:rPr>
        <w:t xml:space="preserve"> </w:t>
      </w:r>
      <w:r w:rsidR="005555B5">
        <w:rPr>
          <w:bCs/>
          <w:color w:val="000000"/>
          <w:sz w:val="28"/>
          <w:szCs w:val="28"/>
        </w:rPr>
        <w:t xml:space="preserve"> </w:t>
      </w:r>
      <w:r w:rsidR="002E28E4" w:rsidRPr="00B92B4E">
        <w:rPr>
          <w:bCs/>
          <w:color w:val="000000"/>
          <w:sz w:val="28"/>
          <w:szCs w:val="28"/>
        </w:rPr>
        <w:t>№</w:t>
      </w:r>
      <w:r w:rsidR="003305EC">
        <w:rPr>
          <w:bCs/>
          <w:color w:val="000000"/>
          <w:sz w:val="28"/>
          <w:szCs w:val="28"/>
        </w:rPr>
        <w:t xml:space="preserve"> ____</w:t>
      </w:r>
      <w:r w:rsidR="00735ED0">
        <w:rPr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750"/>
      </w:tblGrid>
      <w:tr w:rsidR="002E28E4" w:rsidRPr="00906868" w:rsidTr="008560F0">
        <w:trPr>
          <w:trHeight w:val="1995"/>
        </w:trPr>
        <w:tc>
          <w:tcPr>
            <w:tcW w:w="4750" w:type="dxa"/>
          </w:tcPr>
          <w:p w:rsidR="002E28E4" w:rsidRDefault="002E28E4" w:rsidP="00876636">
            <w:pPr>
              <w:pStyle w:val="ac"/>
              <w:tabs>
                <w:tab w:val="clear" w:pos="4677"/>
                <w:tab w:val="clear" w:pos="9355"/>
                <w:tab w:val="left" w:pos="4395"/>
              </w:tabs>
              <w:ind w:firstLine="142"/>
              <w:jc w:val="both"/>
              <w:rPr>
                <w:sz w:val="28"/>
                <w:szCs w:val="28"/>
              </w:rPr>
            </w:pPr>
          </w:p>
          <w:p w:rsidR="00E34CD1" w:rsidRDefault="00164D74" w:rsidP="00876636">
            <w:pPr>
              <w:tabs>
                <w:tab w:val="left" w:pos="4395"/>
              </w:tabs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74223" w:rsidRPr="00A74223">
              <w:rPr>
                <w:sz w:val="28"/>
                <w:szCs w:val="28"/>
              </w:rPr>
              <w:t xml:space="preserve"> изменений в постановление Администрации муниципального образования «</w:t>
            </w:r>
            <w:proofErr w:type="spellStart"/>
            <w:r w:rsidR="00A74223" w:rsidRPr="00A74223">
              <w:rPr>
                <w:sz w:val="28"/>
                <w:szCs w:val="28"/>
              </w:rPr>
              <w:t>Глнковский</w:t>
            </w:r>
            <w:proofErr w:type="spellEnd"/>
            <w:r w:rsidR="00A74223" w:rsidRPr="00A74223">
              <w:rPr>
                <w:sz w:val="28"/>
                <w:szCs w:val="28"/>
              </w:rPr>
              <w:t xml:space="preserve"> район» Смоленской области от  09.06.2016г. № 252</w:t>
            </w:r>
          </w:p>
          <w:p w:rsidR="004D1D6C" w:rsidRDefault="004D1D6C" w:rsidP="00876636">
            <w:pPr>
              <w:tabs>
                <w:tab w:val="left" w:pos="4395"/>
              </w:tabs>
              <w:ind w:firstLine="142"/>
              <w:jc w:val="both"/>
              <w:rPr>
                <w:sz w:val="28"/>
                <w:szCs w:val="28"/>
              </w:rPr>
            </w:pPr>
          </w:p>
          <w:p w:rsidR="000E3763" w:rsidRPr="00906868" w:rsidRDefault="000E3763" w:rsidP="00876636">
            <w:pPr>
              <w:tabs>
                <w:tab w:val="left" w:pos="4395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AC09DC" w:rsidRDefault="00AC09DC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AC09DC">
        <w:rPr>
          <w:sz w:val="28"/>
          <w:szCs w:val="28"/>
        </w:rPr>
        <w:t>Администрация муниципального образования «</w:t>
      </w:r>
      <w:proofErr w:type="spellStart"/>
      <w:r w:rsidRPr="00AC09DC">
        <w:rPr>
          <w:sz w:val="28"/>
          <w:szCs w:val="28"/>
        </w:rPr>
        <w:t>Глинковский</w:t>
      </w:r>
      <w:proofErr w:type="spellEnd"/>
      <w:r w:rsidRPr="00AC09DC">
        <w:rPr>
          <w:sz w:val="28"/>
          <w:szCs w:val="28"/>
        </w:rPr>
        <w:t xml:space="preserve"> район» Смоленской области  постановляет:</w:t>
      </w:r>
    </w:p>
    <w:p w:rsidR="00AC09DC" w:rsidRDefault="00AC09DC" w:rsidP="00876636">
      <w:pPr>
        <w:pStyle w:val="ac"/>
        <w:tabs>
          <w:tab w:val="clear" w:pos="4677"/>
          <w:tab w:val="clear" w:pos="9355"/>
        </w:tabs>
        <w:ind w:firstLine="142"/>
        <w:jc w:val="both"/>
        <w:rPr>
          <w:sz w:val="28"/>
          <w:szCs w:val="28"/>
        </w:rPr>
      </w:pPr>
    </w:p>
    <w:p w:rsidR="00A74223" w:rsidRDefault="00AC09DC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223" w:rsidRPr="00A74223">
        <w:rPr>
          <w:sz w:val="28"/>
          <w:szCs w:val="28"/>
        </w:rPr>
        <w:t xml:space="preserve">Внести </w:t>
      </w:r>
      <w:r w:rsidR="009F021E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9F021E">
        <w:rPr>
          <w:sz w:val="28"/>
          <w:szCs w:val="28"/>
        </w:rPr>
        <w:t>Глинковский</w:t>
      </w:r>
      <w:proofErr w:type="spellEnd"/>
      <w:r w:rsidR="009F021E">
        <w:rPr>
          <w:sz w:val="28"/>
          <w:szCs w:val="28"/>
        </w:rPr>
        <w:t xml:space="preserve"> район» Смоленской области от </w:t>
      </w:r>
      <w:r w:rsidR="009F021E" w:rsidRPr="009F021E">
        <w:rPr>
          <w:sz w:val="28"/>
          <w:szCs w:val="28"/>
        </w:rPr>
        <w:t>09.06.2016</w:t>
      </w:r>
      <w:r w:rsidR="009F021E">
        <w:rPr>
          <w:sz w:val="28"/>
          <w:szCs w:val="28"/>
        </w:rPr>
        <w:t xml:space="preserve"> </w:t>
      </w:r>
      <w:r w:rsidR="009F021E" w:rsidRPr="009F021E">
        <w:rPr>
          <w:sz w:val="28"/>
          <w:szCs w:val="28"/>
        </w:rPr>
        <w:t>г</w:t>
      </w:r>
      <w:r w:rsidR="009F021E">
        <w:rPr>
          <w:sz w:val="28"/>
          <w:szCs w:val="28"/>
        </w:rPr>
        <w:t>ода</w:t>
      </w:r>
      <w:r w:rsidR="009F021E" w:rsidRPr="009F021E">
        <w:rPr>
          <w:sz w:val="28"/>
          <w:szCs w:val="28"/>
        </w:rPr>
        <w:t xml:space="preserve"> № 252</w:t>
      </w:r>
      <w:r w:rsidR="009F021E">
        <w:rPr>
          <w:sz w:val="28"/>
          <w:szCs w:val="28"/>
        </w:rPr>
        <w:t xml:space="preserve"> </w:t>
      </w:r>
      <w:r w:rsidR="00A74223" w:rsidRPr="00A74223">
        <w:rPr>
          <w:sz w:val="28"/>
          <w:szCs w:val="28"/>
        </w:rPr>
        <w:t>«Создание беспрепятственного доступа лиц с ограниченными возможностями, проживающих на территории муниципального образования «</w:t>
      </w:r>
      <w:proofErr w:type="spellStart"/>
      <w:r w:rsidR="00A74223" w:rsidRPr="00A74223">
        <w:rPr>
          <w:sz w:val="28"/>
          <w:szCs w:val="28"/>
        </w:rPr>
        <w:t>Глинковский</w:t>
      </w:r>
      <w:proofErr w:type="spellEnd"/>
      <w:r w:rsidR="00A74223" w:rsidRPr="00A74223">
        <w:rPr>
          <w:sz w:val="28"/>
          <w:szCs w:val="28"/>
        </w:rPr>
        <w:t xml:space="preserve">  район» Смоленской области к объек</w:t>
      </w:r>
      <w:r w:rsidR="009F021E">
        <w:rPr>
          <w:sz w:val="28"/>
          <w:szCs w:val="28"/>
        </w:rPr>
        <w:t>там социальной инфраструктуры» (в редакции постановлений</w:t>
      </w:r>
      <w:r w:rsidR="00A74223" w:rsidRPr="00A74223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74223" w:rsidRPr="00A74223">
        <w:rPr>
          <w:sz w:val="28"/>
          <w:szCs w:val="28"/>
        </w:rPr>
        <w:t>Глинковский</w:t>
      </w:r>
      <w:proofErr w:type="spellEnd"/>
      <w:r w:rsidR="00A74223" w:rsidRPr="00A74223">
        <w:rPr>
          <w:sz w:val="28"/>
          <w:szCs w:val="28"/>
        </w:rPr>
        <w:t xml:space="preserve"> район» Смоленской области от 09.11.2016</w:t>
      </w:r>
      <w:r w:rsidR="009F021E">
        <w:rPr>
          <w:sz w:val="28"/>
          <w:szCs w:val="28"/>
        </w:rPr>
        <w:t xml:space="preserve"> </w:t>
      </w:r>
      <w:r w:rsidR="00A74223" w:rsidRPr="00A74223">
        <w:rPr>
          <w:sz w:val="28"/>
          <w:szCs w:val="28"/>
        </w:rPr>
        <w:t>г. № 429,</w:t>
      </w:r>
      <w:r w:rsidR="00164D74">
        <w:rPr>
          <w:sz w:val="28"/>
          <w:szCs w:val="28"/>
        </w:rPr>
        <w:t xml:space="preserve"> от 22.12.2016 г. № 484,</w:t>
      </w:r>
      <w:r w:rsidR="00A74223" w:rsidRPr="00A74223">
        <w:rPr>
          <w:sz w:val="28"/>
          <w:szCs w:val="28"/>
        </w:rPr>
        <w:t xml:space="preserve"> от 25.07.2018</w:t>
      </w:r>
      <w:r w:rsidR="009F021E">
        <w:rPr>
          <w:sz w:val="28"/>
          <w:szCs w:val="28"/>
        </w:rPr>
        <w:t xml:space="preserve"> </w:t>
      </w:r>
      <w:r w:rsidR="00A74223" w:rsidRPr="00A74223">
        <w:rPr>
          <w:sz w:val="28"/>
          <w:szCs w:val="28"/>
        </w:rPr>
        <w:t>г</w:t>
      </w:r>
      <w:r w:rsidR="00A74223">
        <w:rPr>
          <w:sz w:val="28"/>
          <w:szCs w:val="28"/>
        </w:rPr>
        <w:t>. № 217, от 06.11.2018</w:t>
      </w:r>
      <w:r w:rsidR="009F021E">
        <w:rPr>
          <w:sz w:val="28"/>
          <w:szCs w:val="28"/>
        </w:rPr>
        <w:t xml:space="preserve"> </w:t>
      </w:r>
      <w:r w:rsidR="00A74223">
        <w:rPr>
          <w:sz w:val="28"/>
          <w:szCs w:val="28"/>
        </w:rPr>
        <w:t>г. № 386</w:t>
      </w:r>
      <w:r w:rsidR="00D47801">
        <w:rPr>
          <w:sz w:val="28"/>
          <w:szCs w:val="28"/>
        </w:rPr>
        <w:t xml:space="preserve">, </w:t>
      </w:r>
      <w:r w:rsidR="00164D74">
        <w:rPr>
          <w:sz w:val="28"/>
          <w:szCs w:val="28"/>
        </w:rPr>
        <w:t xml:space="preserve">от 23.11.2018 г. № 422, </w:t>
      </w:r>
      <w:r w:rsidR="00D47801">
        <w:rPr>
          <w:sz w:val="28"/>
          <w:szCs w:val="28"/>
        </w:rPr>
        <w:t>от 28.12.2018 г. № 503</w:t>
      </w:r>
      <w:r w:rsidR="003345D8">
        <w:rPr>
          <w:sz w:val="28"/>
          <w:szCs w:val="28"/>
        </w:rPr>
        <w:t>, от 30.12.2020 г. № 438</w:t>
      </w:r>
      <w:r w:rsidR="003A38A5">
        <w:rPr>
          <w:sz w:val="28"/>
          <w:szCs w:val="28"/>
        </w:rPr>
        <w:t>, от 05.02.2021 г. № 35</w:t>
      </w:r>
      <w:r w:rsidR="009846AD">
        <w:rPr>
          <w:sz w:val="28"/>
          <w:szCs w:val="28"/>
        </w:rPr>
        <w:t>, от 03.03.2021 г. № 71</w:t>
      </w:r>
      <w:r w:rsidR="006C271B">
        <w:rPr>
          <w:sz w:val="28"/>
          <w:szCs w:val="28"/>
        </w:rPr>
        <w:t>, от 02.07.2021 г. № 194</w:t>
      </w:r>
      <w:r w:rsidR="00291F6F">
        <w:rPr>
          <w:sz w:val="28"/>
          <w:szCs w:val="28"/>
        </w:rPr>
        <w:t>, от 18.01.2022 г. № 11</w:t>
      </w:r>
      <w:r w:rsidR="00164D74">
        <w:rPr>
          <w:sz w:val="28"/>
          <w:szCs w:val="28"/>
        </w:rPr>
        <w:t>, от 28.02.2022 г. № 86</w:t>
      </w:r>
      <w:r w:rsidR="00554B3B">
        <w:rPr>
          <w:sz w:val="28"/>
          <w:szCs w:val="28"/>
        </w:rPr>
        <w:t>, от 06.05.2022 г. №173</w:t>
      </w:r>
      <w:r w:rsidR="003305EC">
        <w:rPr>
          <w:sz w:val="28"/>
          <w:szCs w:val="28"/>
        </w:rPr>
        <w:t>, от 18.09.2023 г. № 345</w:t>
      </w:r>
      <w:r w:rsidR="00A74223">
        <w:rPr>
          <w:sz w:val="28"/>
          <w:szCs w:val="28"/>
        </w:rPr>
        <w:t>)</w:t>
      </w:r>
      <w:r w:rsidR="009F021E">
        <w:rPr>
          <w:sz w:val="28"/>
          <w:szCs w:val="28"/>
        </w:rPr>
        <w:t xml:space="preserve"> следующие изменения:</w:t>
      </w:r>
    </w:p>
    <w:p w:rsidR="000E3763" w:rsidRDefault="000E3763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:rsidR="00E2352D" w:rsidRDefault="009F021E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352D">
        <w:rPr>
          <w:sz w:val="28"/>
          <w:szCs w:val="28"/>
        </w:rPr>
        <w:t>позиции Паспорта муниципальной программы</w:t>
      </w:r>
      <w:r w:rsidR="00E2352D" w:rsidRPr="00E2352D">
        <w:rPr>
          <w:sz w:val="24"/>
          <w:szCs w:val="24"/>
        </w:rPr>
        <w:t xml:space="preserve"> </w:t>
      </w:r>
      <w:r w:rsidR="00E2352D">
        <w:rPr>
          <w:sz w:val="24"/>
          <w:szCs w:val="24"/>
        </w:rPr>
        <w:t>«</w:t>
      </w:r>
      <w:r w:rsidR="00E2352D" w:rsidRPr="00E2352D">
        <w:rPr>
          <w:sz w:val="28"/>
          <w:szCs w:val="28"/>
        </w:rPr>
        <w:t>Период  (этапы) реализации муниципальной программы</w:t>
      </w:r>
      <w:r w:rsidR="00E2352D">
        <w:rPr>
          <w:sz w:val="28"/>
          <w:szCs w:val="28"/>
        </w:rPr>
        <w:t>»</w:t>
      </w:r>
      <w:r w:rsidR="00E2352D" w:rsidRPr="00E2352D">
        <w:rPr>
          <w:sz w:val="28"/>
          <w:szCs w:val="28"/>
        </w:rPr>
        <w:t xml:space="preserve"> и </w:t>
      </w:r>
      <w:r w:rsidR="00E2352D">
        <w:rPr>
          <w:sz w:val="28"/>
          <w:szCs w:val="28"/>
        </w:rPr>
        <w:t>«</w:t>
      </w:r>
      <w:r w:rsidR="00E2352D" w:rsidRPr="00E2352D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="00E2352D" w:rsidRPr="00E2352D">
        <w:rPr>
          <w:sz w:val="28"/>
          <w:szCs w:val="28"/>
        </w:rPr>
        <w:t xml:space="preserve"> (по годам реализации и в разрезе источников финансирования на очередной финансовый год и 1, 2-й годы планового периода)</w:t>
      </w:r>
      <w:r w:rsidR="00E2352D">
        <w:rPr>
          <w:sz w:val="28"/>
          <w:szCs w:val="28"/>
        </w:rPr>
        <w:t xml:space="preserve">» </w:t>
      </w:r>
      <w:r w:rsidR="00E2352D" w:rsidRPr="00E2352D">
        <w:rPr>
          <w:sz w:val="28"/>
          <w:szCs w:val="28"/>
        </w:rPr>
        <w:t xml:space="preserve">изложить в новой редакции: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812"/>
      </w:tblGrid>
      <w:tr w:rsidR="00681FE3" w:rsidTr="00AE494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E3" w:rsidRPr="006E3792" w:rsidRDefault="00681FE3" w:rsidP="00876636">
            <w:pPr>
              <w:ind w:firstLine="142"/>
              <w:rPr>
                <w:b/>
              </w:rPr>
            </w:pPr>
            <w:r w:rsidRPr="006E3792">
              <w:t>Период 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rPr>
                <w:rFonts w:eastAsia="Calibri"/>
                <w:vertAlign w:val="superscript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 xml:space="preserve">этап I: 2016-2021; </w:t>
            </w:r>
          </w:p>
          <w:p w:rsidR="00681FE3" w:rsidRPr="006E3792" w:rsidRDefault="00681FE3" w:rsidP="00876636">
            <w:pPr>
              <w:suppressAutoHyphens/>
              <w:ind w:firstLine="142"/>
              <w:rPr>
                <w:rFonts w:eastAsia="Calibri"/>
                <w:vertAlign w:val="superscript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этап II: 2022-2025</w:t>
            </w:r>
          </w:p>
        </w:tc>
      </w:tr>
      <w:tr w:rsidR="00681FE3" w:rsidTr="00AE494D">
        <w:trPr>
          <w:trHeight w:val="2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E3" w:rsidRPr="006E3792" w:rsidRDefault="00681FE3" w:rsidP="00876636">
            <w:pPr>
              <w:spacing w:before="100" w:beforeAutospacing="1" w:after="100" w:afterAutospacing="1"/>
              <w:ind w:firstLine="142"/>
              <w:jc w:val="both"/>
              <w:rPr>
                <w:b/>
              </w:rPr>
            </w:pPr>
            <w:r w:rsidRPr="006E3792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6E3792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0"/>
              <w:gridCol w:w="1148"/>
              <w:gridCol w:w="1408"/>
              <w:gridCol w:w="1078"/>
              <w:gridCol w:w="1172"/>
            </w:tblGrid>
            <w:tr w:rsidR="00681FE3" w:rsidRPr="006E3792" w:rsidTr="00935B22">
              <w:tc>
                <w:tcPr>
                  <w:tcW w:w="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годы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5EC" w:rsidRDefault="00681FE3" w:rsidP="003305EC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 xml:space="preserve">Общий объем финансирования составляет </w:t>
                  </w:r>
                </w:p>
                <w:p w:rsidR="00681FE3" w:rsidRPr="006E3792" w:rsidRDefault="003305EC" w:rsidP="003305EC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 xml:space="preserve">682 </w:t>
                  </w:r>
                  <w:r w:rsidR="00681FE3" w:rsidRPr="006E3792">
                    <w:rPr>
                      <w:rFonts w:eastAsia="Calibri"/>
                      <w:lang w:eastAsia="ar-SA"/>
                    </w:rPr>
                    <w:t>460,80 рублей, из них: 2016-2022 годы (всего) – 632 460,80 рублей;</w:t>
                  </w:r>
                </w:p>
              </w:tc>
            </w:tr>
            <w:tr w:rsidR="00681FE3" w:rsidRPr="006E3792" w:rsidTr="00935B22">
              <w:tc>
                <w:tcPr>
                  <w:tcW w:w="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1FE3" w:rsidRPr="006E3792" w:rsidRDefault="00681FE3" w:rsidP="00876636">
                  <w:pPr>
                    <w:ind w:firstLine="142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средства областного бюджета</w:t>
                  </w:r>
                </w:p>
              </w:tc>
            </w:tr>
            <w:tr w:rsidR="00681FE3" w:rsidRPr="006E3792" w:rsidTr="00935B22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left="-44"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E06817">
                  <w:pPr>
                    <w:suppressAutoHyphens/>
                    <w:spacing w:line="252" w:lineRule="auto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</w:tr>
            <w:tr w:rsidR="00681FE3" w:rsidRPr="006E3792" w:rsidTr="00935B22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25000,00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E06817">
                  <w:pPr>
                    <w:suppressAutoHyphens/>
                    <w:spacing w:line="252" w:lineRule="auto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25000,00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</w:t>
                  </w:r>
                </w:p>
              </w:tc>
            </w:tr>
            <w:tr w:rsidR="00681FE3" w:rsidRPr="006E3792" w:rsidTr="00935B22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25000,00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E06817">
                  <w:pPr>
                    <w:suppressAutoHyphens/>
                    <w:spacing w:line="252" w:lineRule="auto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25000,00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6E3792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6E3792">
                    <w:rPr>
                      <w:rFonts w:eastAsia="Calibri"/>
                      <w:lang w:eastAsia="ar-SA"/>
                    </w:rPr>
                    <w:t>0,0</w:t>
                  </w:r>
                </w:p>
              </w:tc>
            </w:tr>
          </w:tbl>
          <w:p w:rsidR="00681FE3" w:rsidRPr="006E3792" w:rsidRDefault="00681FE3" w:rsidP="00876636">
            <w:pPr>
              <w:suppressAutoHyphens/>
              <w:spacing w:line="252" w:lineRule="auto"/>
              <w:ind w:firstLine="142"/>
              <w:rPr>
                <w:rFonts w:eastAsia="Calibri"/>
                <w:lang w:eastAsia="ar-SA"/>
              </w:rPr>
            </w:pPr>
          </w:p>
        </w:tc>
      </w:tr>
    </w:tbl>
    <w:p w:rsidR="00E2352D" w:rsidRDefault="00E2352D" w:rsidP="00876636">
      <w:pPr>
        <w:widowControl w:val="0"/>
        <w:suppressAutoHyphens/>
        <w:autoSpaceDE w:val="0"/>
        <w:ind w:firstLine="142"/>
        <w:jc w:val="both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 xml:space="preserve">            </w:t>
      </w:r>
    </w:p>
    <w:p w:rsidR="00E2352D" w:rsidRPr="00E2352D" w:rsidRDefault="003305EC" w:rsidP="00E06817">
      <w:pPr>
        <w:widowControl w:val="0"/>
        <w:suppressAutoHyphens/>
        <w:autoSpaceDE w:val="0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E2352D">
        <w:rPr>
          <w:sz w:val="28"/>
          <w:szCs w:val="28"/>
        </w:rPr>
        <w:t xml:space="preserve">) раздел 4. </w:t>
      </w:r>
      <w:r w:rsidR="00E2352D">
        <w:rPr>
          <w:rFonts w:eastAsia="Arial"/>
          <w:kern w:val="2"/>
          <w:sz w:val="28"/>
          <w:szCs w:val="28"/>
          <w:lang w:eastAsia="ar-SA"/>
        </w:rPr>
        <w:t>Паспорта муниципальной программы</w:t>
      </w:r>
      <w:r w:rsidR="00E2352D" w:rsidRPr="00E2352D">
        <w:rPr>
          <w:rFonts w:eastAsia="Arial"/>
          <w:kern w:val="2"/>
          <w:sz w:val="28"/>
          <w:szCs w:val="28"/>
          <w:lang w:eastAsia="ar-SA"/>
        </w:rPr>
        <w:t xml:space="preserve"> «</w:t>
      </w:r>
      <w:r w:rsidR="00E2352D">
        <w:rPr>
          <w:rFonts w:eastAsia="Arial"/>
          <w:kern w:val="2"/>
          <w:sz w:val="28"/>
          <w:szCs w:val="28"/>
          <w:lang w:eastAsia="ar-SA"/>
        </w:rPr>
        <w:t xml:space="preserve">Финансовое обеспечение </w:t>
      </w:r>
      <w:r w:rsidR="00E2352D" w:rsidRPr="00E2352D">
        <w:rPr>
          <w:rFonts w:eastAsia="Arial"/>
          <w:kern w:val="2"/>
          <w:sz w:val="28"/>
          <w:szCs w:val="28"/>
          <w:lang w:eastAsia="ar-SA"/>
        </w:rPr>
        <w:t>муниципальной программы» изложить в новой редакции:</w:t>
      </w:r>
    </w:p>
    <w:p w:rsidR="00681FE3" w:rsidRDefault="006E3792" w:rsidP="00876636">
      <w:pPr>
        <w:suppressAutoHyphens/>
        <w:spacing w:after="200" w:line="276" w:lineRule="auto"/>
        <w:ind w:left="360" w:firstLine="142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4.</w:t>
      </w:r>
      <w:r w:rsidR="00681FE3">
        <w:rPr>
          <w:rFonts w:eastAsia="Calibri"/>
          <w:b/>
          <w:sz w:val="24"/>
          <w:szCs w:val="24"/>
          <w:lang w:eastAsia="ar-SA"/>
        </w:rPr>
        <w:t>Финансовое обеспечение муниципальной программы</w:t>
      </w:r>
    </w:p>
    <w:tbl>
      <w:tblPr>
        <w:tblW w:w="4891" w:type="pct"/>
        <w:jc w:val="center"/>
        <w:tblInd w:w="-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3"/>
        <w:gridCol w:w="1114"/>
        <w:gridCol w:w="1115"/>
        <w:gridCol w:w="1115"/>
        <w:gridCol w:w="1248"/>
        <w:gridCol w:w="12"/>
      </w:tblGrid>
      <w:tr w:rsidR="00681FE3" w:rsidTr="000E3763">
        <w:trPr>
          <w:gridAfter w:val="1"/>
          <w:wAfter w:w="6" w:type="pct"/>
          <w:trHeight w:val="433"/>
          <w:tblHeader/>
          <w:jc w:val="center"/>
        </w:trPr>
        <w:tc>
          <w:tcPr>
            <w:tcW w:w="2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Объем финансового обеспечения по годам (этапам) реализации  (рублей)</w:t>
            </w:r>
          </w:p>
        </w:tc>
      </w:tr>
      <w:tr w:rsidR="00681FE3" w:rsidTr="000E3763">
        <w:trPr>
          <w:gridAfter w:val="1"/>
          <w:wAfter w:w="6" w:type="pct"/>
          <w:trHeight w:val="448"/>
          <w:tblHeader/>
          <w:jc w:val="center"/>
        </w:trPr>
        <w:tc>
          <w:tcPr>
            <w:tcW w:w="2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6E3792">
              <w:rPr>
                <w:rFonts w:eastAsia="Calibri"/>
                <w:color w:val="22272F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color w:val="22272F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color w:val="22272F"/>
                <w:shd w:val="clear" w:color="auto" w:fill="FFFFFF"/>
                <w:lang w:eastAsia="en-US"/>
              </w:rPr>
              <w:t>2025 год</w:t>
            </w:r>
          </w:p>
        </w:tc>
      </w:tr>
      <w:tr w:rsidR="00681FE3" w:rsidTr="000E3763">
        <w:trPr>
          <w:gridAfter w:val="1"/>
          <w:wAfter w:w="6" w:type="pct"/>
          <w:trHeight w:val="186"/>
          <w:tblHeader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5</w:t>
            </w:r>
          </w:p>
        </w:tc>
      </w:tr>
      <w:tr w:rsidR="00681FE3" w:rsidTr="000E3763">
        <w:trPr>
          <w:trHeight w:val="43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6E3792" w:rsidRDefault="00681FE3" w:rsidP="00876636">
            <w:pPr>
              <w:suppressAutoHyphens/>
              <w:ind w:firstLine="142"/>
              <w:jc w:val="both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Муниципальная программа «Создание беспрепятственного доступа лиц с ограниченными возможностями, проживающих на территории муниципального образования «</w:t>
            </w:r>
            <w:proofErr w:type="spellStart"/>
            <w:r w:rsidRPr="006E3792">
              <w:rPr>
                <w:rFonts w:eastAsia="Calibri"/>
                <w:spacing w:val="-2"/>
                <w:lang w:eastAsia="en-US"/>
              </w:rPr>
              <w:t>Глинковский</w:t>
            </w:r>
            <w:proofErr w:type="spellEnd"/>
            <w:r w:rsidRPr="006E3792">
              <w:rPr>
                <w:rFonts w:eastAsia="Calibri"/>
                <w:spacing w:val="-2"/>
                <w:lang w:eastAsia="en-US"/>
              </w:rPr>
              <w:t xml:space="preserve">  район» Смоленской области к объектам социальной инфраструктуры»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3305EC" w:rsidP="003305EC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681FE3"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</w:tr>
      <w:tr w:rsidR="00681FE3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федеральный бюджет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</w:tr>
      <w:tr w:rsidR="00681FE3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областной бюджет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</w:tr>
      <w:tr w:rsidR="00681FE3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местный бюджет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5</w:t>
            </w:r>
            <w:r w:rsidR="003305EC">
              <w:rPr>
                <w:rFonts w:eastAsia="Calibri"/>
                <w:lang w:eastAsia="en-US"/>
              </w:rPr>
              <w:t>0</w:t>
            </w:r>
            <w:r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</w:tr>
      <w:tr w:rsidR="00681FE3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6E3792">
              <w:rPr>
                <w:rFonts w:eastAsia="Calibri"/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6E3792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0</w:t>
            </w:r>
          </w:p>
        </w:tc>
      </w:tr>
    </w:tbl>
    <w:p w:rsidR="00E2352D" w:rsidRDefault="00E2352D" w:rsidP="00876636">
      <w:pPr>
        <w:suppressAutoHyphens/>
        <w:ind w:firstLine="142"/>
        <w:jc w:val="center"/>
        <w:rPr>
          <w:rFonts w:cs="Calibri"/>
          <w:b/>
          <w:sz w:val="24"/>
          <w:szCs w:val="24"/>
          <w:lang w:eastAsia="ar-SA"/>
        </w:rPr>
      </w:pPr>
    </w:p>
    <w:p w:rsidR="00E2352D" w:rsidRPr="00E2352D" w:rsidRDefault="003305EC" w:rsidP="00E06817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</w:t>
      </w:r>
      <w:r w:rsidR="00E2352D" w:rsidRPr="00E2352D">
        <w:rPr>
          <w:rFonts w:cs="Calibri"/>
          <w:sz w:val="28"/>
          <w:szCs w:val="28"/>
          <w:lang w:eastAsia="ar-SA"/>
        </w:rPr>
        <w:t>)</w:t>
      </w:r>
      <w:r w:rsidR="00E2352D">
        <w:rPr>
          <w:rFonts w:cs="Calibri"/>
          <w:sz w:val="28"/>
          <w:szCs w:val="28"/>
          <w:lang w:eastAsia="ar-SA"/>
        </w:rPr>
        <w:t xml:space="preserve"> р</w:t>
      </w:r>
      <w:r w:rsidR="00E2352D" w:rsidRPr="00E2352D">
        <w:rPr>
          <w:rFonts w:cs="Calibri"/>
          <w:sz w:val="28"/>
          <w:szCs w:val="28"/>
          <w:lang w:eastAsia="ar-SA"/>
        </w:rPr>
        <w:t xml:space="preserve">аздел 5. </w:t>
      </w:r>
      <w:r w:rsidR="00E2352D">
        <w:rPr>
          <w:rFonts w:cs="Calibri"/>
          <w:sz w:val="28"/>
          <w:szCs w:val="28"/>
          <w:lang w:eastAsia="ar-SA"/>
        </w:rPr>
        <w:t>«</w:t>
      </w:r>
      <w:r w:rsidR="00E2352D" w:rsidRPr="00E2352D">
        <w:rPr>
          <w:rFonts w:cs="Calibri"/>
          <w:sz w:val="28"/>
          <w:szCs w:val="28"/>
          <w:lang w:eastAsia="ar-SA"/>
        </w:rPr>
        <w:t>Сведения о финансировании структурных элементов муниципальной программы</w:t>
      </w:r>
      <w:r w:rsidR="00E2352D">
        <w:rPr>
          <w:rFonts w:cs="Calibri"/>
          <w:sz w:val="28"/>
          <w:szCs w:val="28"/>
          <w:lang w:eastAsia="ar-SA"/>
        </w:rPr>
        <w:t>» изложить в новой редакции:</w:t>
      </w:r>
      <w:r w:rsidR="00E2352D" w:rsidRPr="00E2352D">
        <w:rPr>
          <w:rFonts w:cs="Calibri"/>
          <w:sz w:val="28"/>
          <w:szCs w:val="28"/>
          <w:lang w:eastAsia="ar-SA"/>
        </w:rPr>
        <w:t xml:space="preserve"> </w:t>
      </w:r>
    </w:p>
    <w:p w:rsidR="00E2352D" w:rsidRPr="00DD2686" w:rsidRDefault="00E2352D" w:rsidP="00876636">
      <w:pPr>
        <w:suppressAutoHyphens/>
        <w:ind w:firstLine="142"/>
        <w:jc w:val="center"/>
        <w:rPr>
          <w:rFonts w:cs="Calibri"/>
          <w:b/>
          <w:sz w:val="24"/>
          <w:szCs w:val="24"/>
          <w:lang w:eastAsia="ar-SA"/>
        </w:rPr>
      </w:pPr>
      <w:r w:rsidRPr="00DD2686">
        <w:rPr>
          <w:rFonts w:cs="Calibri"/>
          <w:b/>
          <w:sz w:val="24"/>
          <w:szCs w:val="24"/>
          <w:lang w:eastAsia="ar-SA"/>
        </w:rPr>
        <w:t xml:space="preserve">Раздел 5. Сведения о финансировании структурных элементов муниципальной программы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1418"/>
        <w:gridCol w:w="1134"/>
        <w:gridCol w:w="992"/>
        <w:gridCol w:w="992"/>
        <w:gridCol w:w="993"/>
        <w:gridCol w:w="992"/>
      </w:tblGrid>
      <w:tr w:rsidR="00935B22" w:rsidRPr="00DD2686" w:rsidTr="000E3763">
        <w:tc>
          <w:tcPr>
            <w:tcW w:w="425" w:type="dxa"/>
            <w:vMerge w:val="restart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№</w:t>
            </w:r>
            <w:proofErr w:type="spellStart"/>
            <w:r w:rsidRPr="006E3792">
              <w:rPr>
                <w:rFonts w:eastAsia="Calibri"/>
                <w:lang w:eastAsia="ar-SA"/>
              </w:rPr>
              <w:t>п</w:t>
            </w:r>
            <w:proofErr w:type="spellEnd"/>
            <w:r w:rsidRPr="006E3792">
              <w:rPr>
                <w:rFonts w:eastAsia="Calibri"/>
                <w:lang w:eastAsia="ar-SA"/>
              </w:rPr>
              <w:t>/</w:t>
            </w:r>
            <w:proofErr w:type="spellStart"/>
            <w:r w:rsidRPr="006E3792">
              <w:rPr>
                <w:rFonts w:eastAsia="Calibri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Участник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right="-108"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 xml:space="preserve">Источник </w:t>
            </w:r>
            <w:proofErr w:type="spellStart"/>
            <w:r w:rsidRPr="006E3792">
              <w:rPr>
                <w:rFonts w:eastAsia="Calibri"/>
                <w:lang w:eastAsia="ar-SA"/>
              </w:rPr>
              <w:t>финансиро</w:t>
            </w:r>
            <w:r w:rsidR="001646EE">
              <w:rPr>
                <w:rFonts w:eastAsia="Calibri"/>
                <w:lang w:eastAsia="ar-SA"/>
              </w:rPr>
              <w:t>-</w:t>
            </w:r>
            <w:r w:rsidRPr="006E3792">
              <w:rPr>
                <w:rFonts w:eastAsia="Calibri"/>
                <w:lang w:eastAsia="ar-SA"/>
              </w:rPr>
              <w:t>вания</w:t>
            </w:r>
            <w:proofErr w:type="spellEnd"/>
          </w:p>
        </w:tc>
        <w:tc>
          <w:tcPr>
            <w:tcW w:w="3969" w:type="dxa"/>
            <w:gridSpan w:val="4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6E3792" w:rsidRPr="00DD2686" w:rsidTr="009E7139">
        <w:tc>
          <w:tcPr>
            <w:tcW w:w="425" w:type="dxa"/>
            <w:vMerge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2025 год</w:t>
            </w:r>
          </w:p>
        </w:tc>
      </w:tr>
      <w:tr w:rsidR="006E3792" w:rsidRPr="00DD2686" w:rsidTr="009E7139">
        <w:tc>
          <w:tcPr>
            <w:tcW w:w="425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</w:tr>
      <w:tr w:rsidR="00E2352D" w:rsidRPr="00DD2686" w:rsidTr="000E3763">
        <w:trPr>
          <w:trHeight w:val="462"/>
        </w:trPr>
        <w:tc>
          <w:tcPr>
            <w:tcW w:w="9923" w:type="dxa"/>
            <w:gridSpan w:val="8"/>
            <w:shd w:val="clear" w:color="auto" w:fill="auto"/>
          </w:tcPr>
          <w:p w:rsidR="00E2352D" w:rsidRPr="006E3792" w:rsidRDefault="00E2352D" w:rsidP="00876636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 xml:space="preserve">Комплекс процессных мероприятий «Проведение культурно-массовых мероприятий среди инвалидов и </w:t>
            </w:r>
            <w:proofErr w:type="spellStart"/>
            <w:r w:rsidRPr="006E3792">
              <w:rPr>
                <w:rFonts w:eastAsia="Calibri"/>
                <w:b/>
                <w:lang w:eastAsia="ar-SA"/>
              </w:rPr>
              <w:t>маломобильных</w:t>
            </w:r>
            <w:proofErr w:type="spellEnd"/>
            <w:r w:rsidRPr="006E3792">
              <w:rPr>
                <w:rFonts w:eastAsia="Calibri"/>
                <w:b/>
                <w:lang w:eastAsia="ar-SA"/>
              </w:rPr>
              <w:t xml:space="preserve"> групп населения»</w:t>
            </w:r>
          </w:p>
        </w:tc>
      </w:tr>
      <w:tr w:rsidR="001646EE" w:rsidRPr="00DD2686" w:rsidTr="000E3763">
        <w:tc>
          <w:tcPr>
            <w:tcW w:w="425" w:type="dxa"/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Администрация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3792" w:rsidRPr="006E3792" w:rsidRDefault="006E3792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E3792" w:rsidRPr="006E3792" w:rsidRDefault="006E3792" w:rsidP="00876636">
            <w:pPr>
              <w:suppressAutoHyphens/>
              <w:ind w:left="-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5</w:t>
            </w:r>
            <w:r w:rsidR="003305EC">
              <w:rPr>
                <w:rFonts w:eastAsia="Calibri"/>
                <w:lang w:eastAsia="en-US"/>
              </w:rPr>
              <w:t>0</w:t>
            </w:r>
            <w:r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E3792" w:rsidRPr="006E3792" w:rsidRDefault="006E3792" w:rsidP="00876636">
            <w:pPr>
              <w:suppressAutoHyphens/>
              <w:spacing w:line="254" w:lineRule="auto"/>
              <w:ind w:hanging="108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E3792" w:rsidRPr="006E3792" w:rsidRDefault="006E3792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E3792" w:rsidRPr="006E3792" w:rsidRDefault="006E3792" w:rsidP="009E7139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</w:tr>
      <w:tr w:rsidR="00935B22" w:rsidRPr="00DD2686" w:rsidTr="000E3763"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Итого по комплексному мероприятию: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5</w:t>
            </w:r>
            <w:r w:rsidR="003305EC">
              <w:rPr>
                <w:rFonts w:eastAsia="Calibri"/>
                <w:lang w:eastAsia="en-US"/>
              </w:rPr>
              <w:t>0</w:t>
            </w:r>
            <w:r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2D" w:rsidRPr="006E3792" w:rsidRDefault="003305EC" w:rsidP="003305EC">
            <w:pPr>
              <w:suppressAutoHyphens/>
              <w:spacing w:line="254" w:lineRule="auto"/>
              <w:ind w:hanging="10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</w:t>
            </w:r>
            <w:r w:rsidR="00E2352D"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</w:tr>
      <w:tr w:rsidR="00935B22" w:rsidRPr="00DD2686" w:rsidTr="000E3763"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Всего по муниципальной программе</w:t>
            </w:r>
            <w:r w:rsidRPr="006E3792">
              <w:rPr>
                <w:rFonts w:eastAsia="Calibri"/>
                <w:lang w:eastAsia="ar-SA"/>
              </w:rPr>
              <w:t>, в том числе: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3305EC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</w:tr>
      <w:tr w:rsidR="00935B22" w:rsidRPr="00DD2686" w:rsidTr="000E3763">
        <w:tc>
          <w:tcPr>
            <w:tcW w:w="5954" w:type="dxa"/>
            <w:gridSpan w:val="4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3305EC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E2352D"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3305EC" w:rsidP="003305EC">
            <w:pPr>
              <w:suppressAutoHyphens/>
              <w:spacing w:line="254" w:lineRule="auto"/>
              <w:ind w:hanging="10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</w:t>
            </w:r>
            <w:r w:rsidR="00E2352D"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2352D" w:rsidRPr="006E3792" w:rsidRDefault="00E2352D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 w:rsidRPr="006E3792">
              <w:rPr>
                <w:rFonts w:eastAsia="Calibri"/>
                <w:lang w:eastAsia="en-US"/>
              </w:rPr>
              <w:t>25000,00</w:t>
            </w:r>
          </w:p>
        </w:tc>
      </w:tr>
      <w:tr w:rsidR="00935B22" w:rsidRPr="00DD2686" w:rsidTr="000E3763">
        <w:tc>
          <w:tcPr>
            <w:tcW w:w="5954" w:type="dxa"/>
            <w:gridSpan w:val="4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3305EC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</w:tr>
      <w:tr w:rsidR="00935B22" w:rsidRPr="00DD2686" w:rsidTr="000E3763">
        <w:tc>
          <w:tcPr>
            <w:tcW w:w="5954" w:type="dxa"/>
            <w:gridSpan w:val="4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3305EC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</w:tr>
      <w:tr w:rsidR="00935B22" w:rsidRPr="00DD2686" w:rsidTr="000E3763">
        <w:trPr>
          <w:trHeight w:val="311"/>
        </w:trPr>
        <w:tc>
          <w:tcPr>
            <w:tcW w:w="5954" w:type="dxa"/>
            <w:gridSpan w:val="4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3305EC">
            <w:pPr>
              <w:suppressAutoHyphens/>
              <w:spacing w:after="200" w:line="276" w:lineRule="auto"/>
              <w:ind w:firstLine="142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2352D" w:rsidRPr="006E3792" w:rsidRDefault="00E2352D" w:rsidP="00876636">
            <w:pPr>
              <w:suppressAutoHyphens/>
              <w:spacing w:after="200" w:line="276" w:lineRule="auto"/>
              <w:ind w:firstLine="142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352D" w:rsidRPr="006E3792" w:rsidRDefault="00E2352D" w:rsidP="00876636">
            <w:pPr>
              <w:suppressAutoHyphens/>
              <w:spacing w:after="200" w:line="276" w:lineRule="auto"/>
              <w:ind w:firstLine="142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</w:tr>
    </w:tbl>
    <w:p w:rsidR="00681FE3" w:rsidRDefault="00681FE3" w:rsidP="00876636">
      <w:pPr>
        <w:pStyle w:val="ac"/>
        <w:tabs>
          <w:tab w:val="clear" w:pos="4677"/>
          <w:tab w:val="clear" w:pos="9355"/>
        </w:tabs>
        <w:ind w:firstLine="142"/>
        <w:jc w:val="both"/>
        <w:rPr>
          <w:sz w:val="28"/>
          <w:szCs w:val="28"/>
        </w:rPr>
      </w:pPr>
    </w:p>
    <w:p w:rsidR="006E3792" w:rsidRDefault="006E3792" w:rsidP="00E068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Настоящее постановление распространяет свое действие на правоотношения, возникшие с 1 января 2023 года.</w:t>
      </w:r>
    </w:p>
    <w:p w:rsidR="002E28E4" w:rsidRDefault="006E3792" w:rsidP="00E06817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</w:t>
      </w:r>
      <w:r w:rsidR="002E28E4" w:rsidRPr="00906868">
        <w:rPr>
          <w:color w:val="000000"/>
          <w:sz w:val="28"/>
          <w:szCs w:val="28"/>
        </w:rPr>
        <w:t xml:space="preserve">. </w:t>
      </w:r>
      <w:r w:rsidR="00AC09DC">
        <w:rPr>
          <w:color w:val="000000"/>
          <w:sz w:val="28"/>
          <w:szCs w:val="28"/>
        </w:rPr>
        <w:t xml:space="preserve"> </w:t>
      </w:r>
      <w:r w:rsidR="00D47801" w:rsidRPr="00D47801">
        <w:rPr>
          <w:color w:val="000000"/>
          <w:sz w:val="28"/>
          <w:szCs w:val="28"/>
        </w:rPr>
        <w:t>Контроль за исполнением постановления возложить на заместителя Главы муниципального образования «</w:t>
      </w:r>
      <w:proofErr w:type="spellStart"/>
      <w:r w:rsidR="00D47801" w:rsidRPr="00D47801">
        <w:rPr>
          <w:color w:val="000000"/>
          <w:sz w:val="28"/>
          <w:szCs w:val="28"/>
        </w:rPr>
        <w:t>Глинковский</w:t>
      </w:r>
      <w:proofErr w:type="spellEnd"/>
      <w:r w:rsidR="00D47801" w:rsidRPr="00D47801">
        <w:rPr>
          <w:color w:val="000000"/>
          <w:sz w:val="28"/>
          <w:szCs w:val="28"/>
        </w:rPr>
        <w:t xml:space="preserve"> район» Смоленской области Е.В. Кожухова.  </w:t>
      </w:r>
    </w:p>
    <w:p w:rsidR="006325AD" w:rsidRDefault="006325AD" w:rsidP="00935B22">
      <w:pPr>
        <w:pStyle w:val="aa"/>
        <w:ind w:left="0" w:right="-142" w:firstLine="709"/>
        <w:jc w:val="both"/>
        <w:rPr>
          <w:sz w:val="28"/>
          <w:szCs w:val="28"/>
        </w:rPr>
      </w:pPr>
    </w:p>
    <w:tbl>
      <w:tblPr>
        <w:tblW w:w="10714" w:type="dxa"/>
        <w:tblInd w:w="-106" w:type="dxa"/>
        <w:tblLook w:val="01E0"/>
      </w:tblPr>
      <w:tblGrid>
        <w:gridCol w:w="5601"/>
        <w:gridCol w:w="5113"/>
      </w:tblGrid>
      <w:tr w:rsidR="002E28E4" w:rsidTr="006E3792">
        <w:tc>
          <w:tcPr>
            <w:tcW w:w="5601" w:type="dxa"/>
          </w:tcPr>
          <w:p w:rsidR="002E28E4" w:rsidRDefault="002E28E4" w:rsidP="003305EC">
            <w:pPr>
              <w:tabs>
                <w:tab w:val="left" w:pos="741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305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муниципально</w:t>
            </w:r>
            <w:r w:rsidR="00312EEA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113" w:type="dxa"/>
          </w:tcPr>
          <w:p w:rsidR="00312EEA" w:rsidRDefault="006E3792" w:rsidP="00312EEA">
            <w:pPr>
              <w:tabs>
                <w:tab w:val="left" w:pos="741"/>
              </w:tabs>
              <w:ind w:left="106" w:right="-142" w:hanging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8560F0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2E28E4" w:rsidRPr="00545C9B" w:rsidRDefault="00312EEA" w:rsidP="003305EC">
            <w:pPr>
              <w:tabs>
                <w:tab w:val="left" w:pos="741"/>
              </w:tabs>
              <w:ind w:left="106" w:right="469" w:hanging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0E3763">
              <w:rPr>
                <w:bCs/>
                <w:sz w:val="28"/>
                <w:szCs w:val="28"/>
              </w:rPr>
              <w:t xml:space="preserve">        </w:t>
            </w:r>
            <w:r w:rsidR="006E3792">
              <w:rPr>
                <w:bCs/>
                <w:sz w:val="28"/>
                <w:szCs w:val="28"/>
              </w:rPr>
              <w:t xml:space="preserve">  </w:t>
            </w:r>
            <w:r w:rsidR="003305EC">
              <w:rPr>
                <w:bCs/>
                <w:sz w:val="28"/>
                <w:szCs w:val="28"/>
              </w:rPr>
              <w:t>М.З. Калмыков</w:t>
            </w:r>
          </w:p>
        </w:tc>
      </w:tr>
    </w:tbl>
    <w:p w:rsidR="00AC09DC" w:rsidRDefault="00AC09DC" w:rsidP="00935B22">
      <w:pPr>
        <w:ind w:right="-142"/>
        <w:rPr>
          <w:b/>
          <w:bCs/>
          <w:sz w:val="28"/>
          <w:szCs w:val="28"/>
        </w:rPr>
      </w:pPr>
    </w:p>
    <w:p w:rsidR="00E06817" w:rsidRDefault="00E06817" w:rsidP="00E06817">
      <w:pPr>
        <w:jc w:val="both"/>
      </w:pPr>
    </w:p>
    <w:p w:rsidR="00E06817" w:rsidRDefault="00E06817" w:rsidP="00E06817">
      <w:pPr>
        <w:jc w:val="both"/>
      </w:pPr>
    </w:p>
    <w:sectPr w:rsidR="00E06817" w:rsidSect="008435A9">
      <w:footerReference w:type="default" r:id="rId9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D8" w:rsidRDefault="001641D8" w:rsidP="00DE7091">
      <w:r>
        <w:separator/>
      </w:r>
    </w:p>
  </w:endnote>
  <w:endnote w:type="continuationSeparator" w:id="1">
    <w:p w:rsidR="001641D8" w:rsidRDefault="001641D8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D8" w:rsidRPr="00C6617C" w:rsidRDefault="003345D8">
    <w:pPr>
      <w:pStyle w:val="a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D8" w:rsidRDefault="001641D8" w:rsidP="00DE7091">
      <w:r>
        <w:separator/>
      </w:r>
    </w:p>
  </w:footnote>
  <w:footnote w:type="continuationSeparator" w:id="1">
    <w:p w:rsidR="001641D8" w:rsidRDefault="001641D8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C44AB"/>
    <w:multiLevelType w:val="hybridMultilevel"/>
    <w:tmpl w:val="903A8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F7F84"/>
    <w:multiLevelType w:val="hybridMultilevel"/>
    <w:tmpl w:val="79B81088"/>
    <w:lvl w:ilvl="0" w:tplc="64EE5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6D6C"/>
    <w:multiLevelType w:val="hybridMultilevel"/>
    <w:tmpl w:val="BD9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B5F4C"/>
    <w:multiLevelType w:val="hybridMultilevel"/>
    <w:tmpl w:val="AFFA8CE8"/>
    <w:lvl w:ilvl="0" w:tplc="A692DC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0"/>
  </w:num>
  <w:num w:numId="5">
    <w:abstractNumId w:val="20"/>
  </w:num>
  <w:num w:numId="6">
    <w:abstractNumId w:val="2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3"/>
  </w:num>
  <w:num w:numId="19">
    <w:abstractNumId w:val="12"/>
  </w:num>
  <w:num w:numId="20">
    <w:abstractNumId w:val="4"/>
  </w:num>
  <w:num w:numId="21">
    <w:abstractNumId w:val="22"/>
  </w:num>
  <w:num w:numId="22">
    <w:abstractNumId w:val="16"/>
  </w:num>
  <w:num w:numId="23">
    <w:abstractNumId w:val="21"/>
  </w:num>
  <w:num w:numId="24">
    <w:abstractNumId w:val="1"/>
  </w:num>
  <w:num w:numId="25">
    <w:abstractNumId w:val="11"/>
  </w:num>
  <w:num w:numId="26">
    <w:abstractNumId w:val="24"/>
  </w:num>
  <w:num w:numId="27">
    <w:abstractNumId w:val="19"/>
  </w:num>
  <w:num w:numId="28">
    <w:abstractNumId w:val="18"/>
  </w:num>
  <w:num w:numId="29">
    <w:abstractNumId w:val="14"/>
  </w:num>
  <w:num w:numId="30">
    <w:abstractNumId w:val="9"/>
  </w:num>
  <w:num w:numId="31">
    <w:abstractNumId w:val="25"/>
  </w:num>
  <w:num w:numId="32">
    <w:abstractNumId w:val="7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13"/>
    <w:rsid w:val="0000264E"/>
    <w:rsid w:val="00004EAF"/>
    <w:rsid w:val="00023B93"/>
    <w:rsid w:val="000300AD"/>
    <w:rsid w:val="000345B3"/>
    <w:rsid w:val="0003662C"/>
    <w:rsid w:val="00041CB5"/>
    <w:rsid w:val="0004209A"/>
    <w:rsid w:val="00044167"/>
    <w:rsid w:val="000456F8"/>
    <w:rsid w:val="00046CA9"/>
    <w:rsid w:val="00053ECB"/>
    <w:rsid w:val="000560B6"/>
    <w:rsid w:val="00063A7E"/>
    <w:rsid w:val="00066E33"/>
    <w:rsid w:val="00070399"/>
    <w:rsid w:val="00081A47"/>
    <w:rsid w:val="000858EE"/>
    <w:rsid w:val="000A1AE9"/>
    <w:rsid w:val="000A20CE"/>
    <w:rsid w:val="000A2807"/>
    <w:rsid w:val="000A5EE3"/>
    <w:rsid w:val="000B0F1F"/>
    <w:rsid w:val="000B41A8"/>
    <w:rsid w:val="000C28CA"/>
    <w:rsid w:val="000C6CF2"/>
    <w:rsid w:val="000C79B2"/>
    <w:rsid w:val="000D2BD4"/>
    <w:rsid w:val="000E3763"/>
    <w:rsid w:val="000E47C7"/>
    <w:rsid w:val="000F021B"/>
    <w:rsid w:val="000F0443"/>
    <w:rsid w:val="000F52D8"/>
    <w:rsid w:val="00102BD7"/>
    <w:rsid w:val="001066C8"/>
    <w:rsid w:val="0011307F"/>
    <w:rsid w:val="001154D5"/>
    <w:rsid w:val="00115641"/>
    <w:rsid w:val="0012416F"/>
    <w:rsid w:val="0012492C"/>
    <w:rsid w:val="00124CED"/>
    <w:rsid w:val="00124E3C"/>
    <w:rsid w:val="00150AC5"/>
    <w:rsid w:val="00151E4E"/>
    <w:rsid w:val="001578FB"/>
    <w:rsid w:val="00161435"/>
    <w:rsid w:val="001641D8"/>
    <w:rsid w:val="001646EE"/>
    <w:rsid w:val="00164AF7"/>
    <w:rsid w:val="00164D74"/>
    <w:rsid w:val="001705C7"/>
    <w:rsid w:val="00195B18"/>
    <w:rsid w:val="001A56E4"/>
    <w:rsid w:val="001A7307"/>
    <w:rsid w:val="001B2A27"/>
    <w:rsid w:val="001B47D1"/>
    <w:rsid w:val="001C1CD8"/>
    <w:rsid w:val="001C5484"/>
    <w:rsid w:val="001C617D"/>
    <w:rsid w:val="001D4BA5"/>
    <w:rsid w:val="001D7B7E"/>
    <w:rsid w:val="001E3905"/>
    <w:rsid w:val="001F497C"/>
    <w:rsid w:val="001F6A83"/>
    <w:rsid w:val="00200F67"/>
    <w:rsid w:val="002034D6"/>
    <w:rsid w:val="002147E2"/>
    <w:rsid w:val="00220531"/>
    <w:rsid w:val="0022060B"/>
    <w:rsid w:val="00222F49"/>
    <w:rsid w:val="0022503F"/>
    <w:rsid w:val="00237B8F"/>
    <w:rsid w:val="00241446"/>
    <w:rsid w:val="00245BEC"/>
    <w:rsid w:val="002544C9"/>
    <w:rsid w:val="00260FBB"/>
    <w:rsid w:val="00271D02"/>
    <w:rsid w:val="00272FC5"/>
    <w:rsid w:val="002761D4"/>
    <w:rsid w:val="002777FE"/>
    <w:rsid w:val="0029102F"/>
    <w:rsid w:val="00291F6F"/>
    <w:rsid w:val="00292624"/>
    <w:rsid w:val="002946E7"/>
    <w:rsid w:val="002A239F"/>
    <w:rsid w:val="002A37D6"/>
    <w:rsid w:val="002A42BF"/>
    <w:rsid w:val="002A67E7"/>
    <w:rsid w:val="002B23A4"/>
    <w:rsid w:val="002C0203"/>
    <w:rsid w:val="002C043A"/>
    <w:rsid w:val="002D1B9C"/>
    <w:rsid w:val="002D543B"/>
    <w:rsid w:val="002D5D7C"/>
    <w:rsid w:val="002D5D7E"/>
    <w:rsid w:val="002E031D"/>
    <w:rsid w:val="002E2884"/>
    <w:rsid w:val="002E28E4"/>
    <w:rsid w:val="002E64FC"/>
    <w:rsid w:val="002F0C7F"/>
    <w:rsid w:val="002F2267"/>
    <w:rsid w:val="002F2B9A"/>
    <w:rsid w:val="002F4634"/>
    <w:rsid w:val="002F5929"/>
    <w:rsid w:val="0030343C"/>
    <w:rsid w:val="00306886"/>
    <w:rsid w:val="003113A2"/>
    <w:rsid w:val="00312EEA"/>
    <w:rsid w:val="00313D98"/>
    <w:rsid w:val="00314D92"/>
    <w:rsid w:val="0032018F"/>
    <w:rsid w:val="003225E9"/>
    <w:rsid w:val="003233E8"/>
    <w:rsid w:val="003245BF"/>
    <w:rsid w:val="003305EC"/>
    <w:rsid w:val="003345D8"/>
    <w:rsid w:val="00345E32"/>
    <w:rsid w:val="00350A62"/>
    <w:rsid w:val="00357426"/>
    <w:rsid w:val="003847CC"/>
    <w:rsid w:val="00395672"/>
    <w:rsid w:val="00397950"/>
    <w:rsid w:val="003A38A5"/>
    <w:rsid w:val="003A63AE"/>
    <w:rsid w:val="003B22CC"/>
    <w:rsid w:val="003C1B78"/>
    <w:rsid w:val="003C7CBB"/>
    <w:rsid w:val="003D14D3"/>
    <w:rsid w:val="003D2B20"/>
    <w:rsid w:val="003D4054"/>
    <w:rsid w:val="003D43C9"/>
    <w:rsid w:val="003D4D0F"/>
    <w:rsid w:val="003E68CF"/>
    <w:rsid w:val="003F5706"/>
    <w:rsid w:val="004025D3"/>
    <w:rsid w:val="00403F05"/>
    <w:rsid w:val="004068F7"/>
    <w:rsid w:val="0041176C"/>
    <w:rsid w:val="004205E6"/>
    <w:rsid w:val="00422682"/>
    <w:rsid w:val="00441422"/>
    <w:rsid w:val="00446DC2"/>
    <w:rsid w:val="00447AFA"/>
    <w:rsid w:val="00447E5D"/>
    <w:rsid w:val="00450010"/>
    <w:rsid w:val="004525A4"/>
    <w:rsid w:val="00454B78"/>
    <w:rsid w:val="004560FE"/>
    <w:rsid w:val="00456B71"/>
    <w:rsid w:val="0046596E"/>
    <w:rsid w:val="00480451"/>
    <w:rsid w:val="0049367F"/>
    <w:rsid w:val="004A00D7"/>
    <w:rsid w:val="004A1671"/>
    <w:rsid w:val="004C35B0"/>
    <w:rsid w:val="004C3FF3"/>
    <w:rsid w:val="004C5CC1"/>
    <w:rsid w:val="004D1D6C"/>
    <w:rsid w:val="004D25DB"/>
    <w:rsid w:val="004D4135"/>
    <w:rsid w:val="004D7F21"/>
    <w:rsid w:val="004E0927"/>
    <w:rsid w:val="004E0A9B"/>
    <w:rsid w:val="004E7D03"/>
    <w:rsid w:val="004F38D7"/>
    <w:rsid w:val="004F75CF"/>
    <w:rsid w:val="00500DD1"/>
    <w:rsid w:val="0050403F"/>
    <w:rsid w:val="00506FF9"/>
    <w:rsid w:val="00517BFF"/>
    <w:rsid w:val="005206C0"/>
    <w:rsid w:val="00522366"/>
    <w:rsid w:val="00525E46"/>
    <w:rsid w:val="00530E8A"/>
    <w:rsid w:val="00530EC7"/>
    <w:rsid w:val="00531AF6"/>
    <w:rsid w:val="00531FEB"/>
    <w:rsid w:val="00536C6B"/>
    <w:rsid w:val="00537878"/>
    <w:rsid w:val="00544DBD"/>
    <w:rsid w:val="00545C9B"/>
    <w:rsid w:val="00547718"/>
    <w:rsid w:val="00547DA0"/>
    <w:rsid w:val="00554B3B"/>
    <w:rsid w:val="00555494"/>
    <w:rsid w:val="005555B5"/>
    <w:rsid w:val="00560733"/>
    <w:rsid w:val="00561F82"/>
    <w:rsid w:val="00562132"/>
    <w:rsid w:val="00565EC8"/>
    <w:rsid w:val="00570C58"/>
    <w:rsid w:val="00571B8C"/>
    <w:rsid w:val="00574D18"/>
    <w:rsid w:val="00584AE2"/>
    <w:rsid w:val="005924B8"/>
    <w:rsid w:val="00593413"/>
    <w:rsid w:val="00596FA3"/>
    <w:rsid w:val="005A0875"/>
    <w:rsid w:val="005A1039"/>
    <w:rsid w:val="005A326C"/>
    <w:rsid w:val="005A4053"/>
    <w:rsid w:val="005A4725"/>
    <w:rsid w:val="005B027D"/>
    <w:rsid w:val="005B1A6E"/>
    <w:rsid w:val="005C4C64"/>
    <w:rsid w:val="005C6F54"/>
    <w:rsid w:val="005C7C28"/>
    <w:rsid w:val="005D3B30"/>
    <w:rsid w:val="005D499F"/>
    <w:rsid w:val="005E054F"/>
    <w:rsid w:val="005E3336"/>
    <w:rsid w:val="005E3339"/>
    <w:rsid w:val="005F11E8"/>
    <w:rsid w:val="005F5007"/>
    <w:rsid w:val="006159CA"/>
    <w:rsid w:val="00616AF0"/>
    <w:rsid w:val="00623289"/>
    <w:rsid w:val="006325AD"/>
    <w:rsid w:val="0063438F"/>
    <w:rsid w:val="00642E04"/>
    <w:rsid w:val="00650832"/>
    <w:rsid w:val="0065497C"/>
    <w:rsid w:val="0066069F"/>
    <w:rsid w:val="00671D32"/>
    <w:rsid w:val="00673FED"/>
    <w:rsid w:val="00681FE3"/>
    <w:rsid w:val="00683A85"/>
    <w:rsid w:val="006944C4"/>
    <w:rsid w:val="006957EF"/>
    <w:rsid w:val="006A0C54"/>
    <w:rsid w:val="006A2336"/>
    <w:rsid w:val="006A6A63"/>
    <w:rsid w:val="006A7F7C"/>
    <w:rsid w:val="006B6B54"/>
    <w:rsid w:val="006C08B8"/>
    <w:rsid w:val="006C090D"/>
    <w:rsid w:val="006C271B"/>
    <w:rsid w:val="006C293E"/>
    <w:rsid w:val="006C2FE1"/>
    <w:rsid w:val="006D1A2A"/>
    <w:rsid w:val="006D4907"/>
    <w:rsid w:val="006E2754"/>
    <w:rsid w:val="006E3792"/>
    <w:rsid w:val="006F2586"/>
    <w:rsid w:val="007035A0"/>
    <w:rsid w:val="00711282"/>
    <w:rsid w:val="00714DDC"/>
    <w:rsid w:val="0071788C"/>
    <w:rsid w:val="00720225"/>
    <w:rsid w:val="007203A2"/>
    <w:rsid w:val="007305B9"/>
    <w:rsid w:val="00735ED0"/>
    <w:rsid w:val="007360C6"/>
    <w:rsid w:val="007452B6"/>
    <w:rsid w:val="00762102"/>
    <w:rsid w:val="00770632"/>
    <w:rsid w:val="00785752"/>
    <w:rsid w:val="00787CED"/>
    <w:rsid w:val="00790BF9"/>
    <w:rsid w:val="007963B1"/>
    <w:rsid w:val="00796CA3"/>
    <w:rsid w:val="007A6A82"/>
    <w:rsid w:val="007B5504"/>
    <w:rsid w:val="007B7A80"/>
    <w:rsid w:val="007C0F42"/>
    <w:rsid w:val="007D3BE6"/>
    <w:rsid w:val="007D5ED4"/>
    <w:rsid w:val="007E0195"/>
    <w:rsid w:val="007E18E8"/>
    <w:rsid w:val="007E32B7"/>
    <w:rsid w:val="007E3406"/>
    <w:rsid w:val="007E53EF"/>
    <w:rsid w:val="007E76D7"/>
    <w:rsid w:val="007F09E9"/>
    <w:rsid w:val="007F0E32"/>
    <w:rsid w:val="007F244A"/>
    <w:rsid w:val="007F2562"/>
    <w:rsid w:val="0080228B"/>
    <w:rsid w:val="008150A0"/>
    <w:rsid w:val="00826F3C"/>
    <w:rsid w:val="00833EE6"/>
    <w:rsid w:val="008435A9"/>
    <w:rsid w:val="00844460"/>
    <w:rsid w:val="00846BB0"/>
    <w:rsid w:val="00846E13"/>
    <w:rsid w:val="008531FD"/>
    <w:rsid w:val="00853EBA"/>
    <w:rsid w:val="008560F0"/>
    <w:rsid w:val="0086389B"/>
    <w:rsid w:val="00865E22"/>
    <w:rsid w:val="00876636"/>
    <w:rsid w:val="008830D8"/>
    <w:rsid w:val="00890D29"/>
    <w:rsid w:val="008935D6"/>
    <w:rsid w:val="008A27FA"/>
    <w:rsid w:val="008B56D0"/>
    <w:rsid w:val="008B7375"/>
    <w:rsid w:val="008C68A9"/>
    <w:rsid w:val="008D6EC6"/>
    <w:rsid w:val="008F210E"/>
    <w:rsid w:val="00906868"/>
    <w:rsid w:val="00913AAF"/>
    <w:rsid w:val="0092016D"/>
    <w:rsid w:val="009205CF"/>
    <w:rsid w:val="00930F19"/>
    <w:rsid w:val="009312DB"/>
    <w:rsid w:val="00935B22"/>
    <w:rsid w:val="00935D8C"/>
    <w:rsid w:val="0094437C"/>
    <w:rsid w:val="00946F6D"/>
    <w:rsid w:val="00947297"/>
    <w:rsid w:val="009543AA"/>
    <w:rsid w:val="00961BF9"/>
    <w:rsid w:val="0096723A"/>
    <w:rsid w:val="00967854"/>
    <w:rsid w:val="00972225"/>
    <w:rsid w:val="009779F6"/>
    <w:rsid w:val="009819D8"/>
    <w:rsid w:val="009846AD"/>
    <w:rsid w:val="00990753"/>
    <w:rsid w:val="009933E1"/>
    <w:rsid w:val="009A03BB"/>
    <w:rsid w:val="009A6A1A"/>
    <w:rsid w:val="009B2087"/>
    <w:rsid w:val="009D3D38"/>
    <w:rsid w:val="009D51DA"/>
    <w:rsid w:val="009D60FD"/>
    <w:rsid w:val="009E34D2"/>
    <w:rsid w:val="009E7139"/>
    <w:rsid w:val="009F021E"/>
    <w:rsid w:val="00A065B0"/>
    <w:rsid w:val="00A07CDE"/>
    <w:rsid w:val="00A10CBF"/>
    <w:rsid w:val="00A120CD"/>
    <w:rsid w:val="00A25B74"/>
    <w:rsid w:val="00A37BDB"/>
    <w:rsid w:val="00A37BDD"/>
    <w:rsid w:val="00A60599"/>
    <w:rsid w:val="00A61092"/>
    <w:rsid w:val="00A74223"/>
    <w:rsid w:val="00A9329B"/>
    <w:rsid w:val="00A97E8B"/>
    <w:rsid w:val="00AA5EB6"/>
    <w:rsid w:val="00AA720C"/>
    <w:rsid w:val="00AB50C3"/>
    <w:rsid w:val="00AC09DC"/>
    <w:rsid w:val="00AC0B22"/>
    <w:rsid w:val="00AC242A"/>
    <w:rsid w:val="00AC31D4"/>
    <w:rsid w:val="00AD13E6"/>
    <w:rsid w:val="00AE3DEC"/>
    <w:rsid w:val="00AE4790"/>
    <w:rsid w:val="00AE494D"/>
    <w:rsid w:val="00AE4957"/>
    <w:rsid w:val="00AF28CF"/>
    <w:rsid w:val="00AF3A33"/>
    <w:rsid w:val="00B03230"/>
    <w:rsid w:val="00B100C4"/>
    <w:rsid w:val="00B131B3"/>
    <w:rsid w:val="00B14057"/>
    <w:rsid w:val="00B17D1E"/>
    <w:rsid w:val="00B256B5"/>
    <w:rsid w:val="00B30C2D"/>
    <w:rsid w:val="00B30C61"/>
    <w:rsid w:val="00B312D7"/>
    <w:rsid w:val="00B522C2"/>
    <w:rsid w:val="00B52A77"/>
    <w:rsid w:val="00B53D62"/>
    <w:rsid w:val="00B568F8"/>
    <w:rsid w:val="00B611D1"/>
    <w:rsid w:val="00B62163"/>
    <w:rsid w:val="00B65BED"/>
    <w:rsid w:val="00B758B2"/>
    <w:rsid w:val="00B76435"/>
    <w:rsid w:val="00B82D49"/>
    <w:rsid w:val="00B82E58"/>
    <w:rsid w:val="00B91306"/>
    <w:rsid w:val="00B92B4E"/>
    <w:rsid w:val="00B94C31"/>
    <w:rsid w:val="00B97145"/>
    <w:rsid w:val="00BA0249"/>
    <w:rsid w:val="00BA04FE"/>
    <w:rsid w:val="00BA3324"/>
    <w:rsid w:val="00BA49CB"/>
    <w:rsid w:val="00BA5912"/>
    <w:rsid w:val="00BA7152"/>
    <w:rsid w:val="00BC14EE"/>
    <w:rsid w:val="00BD1B14"/>
    <w:rsid w:val="00BD5861"/>
    <w:rsid w:val="00BE489E"/>
    <w:rsid w:val="00BE4B0F"/>
    <w:rsid w:val="00BE6872"/>
    <w:rsid w:val="00BE68B5"/>
    <w:rsid w:val="00BE7EAA"/>
    <w:rsid w:val="00BF1C7B"/>
    <w:rsid w:val="00BF3403"/>
    <w:rsid w:val="00BF4CAD"/>
    <w:rsid w:val="00C00B63"/>
    <w:rsid w:val="00C02059"/>
    <w:rsid w:val="00C06D45"/>
    <w:rsid w:val="00C117E4"/>
    <w:rsid w:val="00C140DD"/>
    <w:rsid w:val="00C2168C"/>
    <w:rsid w:val="00C2539D"/>
    <w:rsid w:val="00C33580"/>
    <w:rsid w:val="00C35AF0"/>
    <w:rsid w:val="00C43692"/>
    <w:rsid w:val="00C45592"/>
    <w:rsid w:val="00C461C5"/>
    <w:rsid w:val="00C47E2A"/>
    <w:rsid w:val="00C50FA9"/>
    <w:rsid w:val="00C521EC"/>
    <w:rsid w:val="00C52447"/>
    <w:rsid w:val="00C53632"/>
    <w:rsid w:val="00C60944"/>
    <w:rsid w:val="00C613DB"/>
    <w:rsid w:val="00C64EA7"/>
    <w:rsid w:val="00C6617C"/>
    <w:rsid w:val="00C86EF0"/>
    <w:rsid w:val="00C9200D"/>
    <w:rsid w:val="00CA3FEE"/>
    <w:rsid w:val="00CA5790"/>
    <w:rsid w:val="00CA7BE7"/>
    <w:rsid w:val="00CB2D03"/>
    <w:rsid w:val="00CB5512"/>
    <w:rsid w:val="00CB79C2"/>
    <w:rsid w:val="00CC0AD7"/>
    <w:rsid w:val="00CC6B2C"/>
    <w:rsid w:val="00CD68B5"/>
    <w:rsid w:val="00CD7FE0"/>
    <w:rsid w:val="00CE0A51"/>
    <w:rsid w:val="00CE3028"/>
    <w:rsid w:val="00CE3860"/>
    <w:rsid w:val="00CE5895"/>
    <w:rsid w:val="00CF1630"/>
    <w:rsid w:val="00D027DE"/>
    <w:rsid w:val="00D05C1D"/>
    <w:rsid w:val="00D05F68"/>
    <w:rsid w:val="00D11E0C"/>
    <w:rsid w:val="00D1379C"/>
    <w:rsid w:val="00D206C0"/>
    <w:rsid w:val="00D24DC4"/>
    <w:rsid w:val="00D47801"/>
    <w:rsid w:val="00D56E4B"/>
    <w:rsid w:val="00D57657"/>
    <w:rsid w:val="00D60B0A"/>
    <w:rsid w:val="00D60C0C"/>
    <w:rsid w:val="00D618F0"/>
    <w:rsid w:val="00D628F7"/>
    <w:rsid w:val="00D62DCB"/>
    <w:rsid w:val="00D741F9"/>
    <w:rsid w:val="00D77787"/>
    <w:rsid w:val="00D910FE"/>
    <w:rsid w:val="00DA0558"/>
    <w:rsid w:val="00DA2403"/>
    <w:rsid w:val="00DA2A20"/>
    <w:rsid w:val="00DA3AF3"/>
    <w:rsid w:val="00DA44D0"/>
    <w:rsid w:val="00DA7903"/>
    <w:rsid w:val="00DA7F97"/>
    <w:rsid w:val="00DB5C8C"/>
    <w:rsid w:val="00DB5DB9"/>
    <w:rsid w:val="00DB648E"/>
    <w:rsid w:val="00DB7240"/>
    <w:rsid w:val="00DC3EE9"/>
    <w:rsid w:val="00DC4776"/>
    <w:rsid w:val="00DD2686"/>
    <w:rsid w:val="00DE42C4"/>
    <w:rsid w:val="00DE7091"/>
    <w:rsid w:val="00DF04E5"/>
    <w:rsid w:val="00DF30D0"/>
    <w:rsid w:val="00DF6018"/>
    <w:rsid w:val="00E032EA"/>
    <w:rsid w:val="00E03B9F"/>
    <w:rsid w:val="00E06817"/>
    <w:rsid w:val="00E075D5"/>
    <w:rsid w:val="00E13B8A"/>
    <w:rsid w:val="00E2352D"/>
    <w:rsid w:val="00E239BD"/>
    <w:rsid w:val="00E34BFD"/>
    <w:rsid w:val="00E34CD1"/>
    <w:rsid w:val="00E44889"/>
    <w:rsid w:val="00E46288"/>
    <w:rsid w:val="00E5630A"/>
    <w:rsid w:val="00E564B2"/>
    <w:rsid w:val="00E638D1"/>
    <w:rsid w:val="00E669FE"/>
    <w:rsid w:val="00E72833"/>
    <w:rsid w:val="00E748F7"/>
    <w:rsid w:val="00E773A4"/>
    <w:rsid w:val="00E92A02"/>
    <w:rsid w:val="00E945BA"/>
    <w:rsid w:val="00E95A4A"/>
    <w:rsid w:val="00E97766"/>
    <w:rsid w:val="00EA0865"/>
    <w:rsid w:val="00EA14FC"/>
    <w:rsid w:val="00EA191A"/>
    <w:rsid w:val="00EA4CB5"/>
    <w:rsid w:val="00EB319C"/>
    <w:rsid w:val="00EB31B5"/>
    <w:rsid w:val="00EB6FB1"/>
    <w:rsid w:val="00EB761C"/>
    <w:rsid w:val="00EB7ACD"/>
    <w:rsid w:val="00EC0BC7"/>
    <w:rsid w:val="00EC228F"/>
    <w:rsid w:val="00EC38D2"/>
    <w:rsid w:val="00ED14C6"/>
    <w:rsid w:val="00EE50C9"/>
    <w:rsid w:val="00EE7CA1"/>
    <w:rsid w:val="00EF353E"/>
    <w:rsid w:val="00F013D5"/>
    <w:rsid w:val="00F03C55"/>
    <w:rsid w:val="00F12440"/>
    <w:rsid w:val="00F26079"/>
    <w:rsid w:val="00F33741"/>
    <w:rsid w:val="00F36A75"/>
    <w:rsid w:val="00F41967"/>
    <w:rsid w:val="00F45F1F"/>
    <w:rsid w:val="00F62074"/>
    <w:rsid w:val="00F64187"/>
    <w:rsid w:val="00F6446E"/>
    <w:rsid w:val="00F674F8"/>
    <w:rsid w:val="00F70273"/>
    <w:rsid w:val="00F72E94"/>
    <w:rsid w:val="00F72F3A"/>
    <w:rsid w:val="00F73811"/>
    <w:rsid w:val="00F759BF"/>
    <w:rsid w:val="00F77054"/>
    <w:rsid w:val="00F866F0"/>
    <w:rsid w:val="00F93FB9"/>
    <w:rsid w:val="00F979D8"/>
    <w:rsid w:val="00FA4876"/>
    <w:rsid w:val="00FA50DC"/>
    <w:rsid w:val="00FA5305"/>
    <w:rsid w:val="00FB1D94"/>
    <w:rsid w:val="00FC6173"/>
    <w:rsid w:val="00FD1760"/>
    <w:rsid w:val="00FE42C2"/>
    <w:rsid w:val="00FE45FB"/>
    <w:rsid w:val="00FE6A54"/>
    <w:rsid w:val="00FE6CA6"/>
    <w:rsid w:val="00FE751B"/>
    <w:rsid w:val="00FF02FD"/>
    <w:rsid w:val="00FF1CAC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1"/>
  </w:style>
  <w:style w:type="paragraph" w:styleId="1">
    <w:name w:val="heading 1"/>
    <w:basedOn w:val="a"/>
    <w:next w:val="a"/>
    <w:link w:val="10"/>
    <w:uiPriority w:val="99"/>
    <w:qFormat/>
    <w:rsid w:val="00E72833"/>
    <w:pPr>
      <w:keepNext/>
      <w:ind w:left="720" w:firstLine="7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283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E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11E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11E0C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9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C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1E0C"/>
    <w:rPr>
      <w:sz w:val="2"/>
      <w:szCs w:val="2"/>
    </w:rPr>
  </w:style>
  <w:style w:type="paragraph" w:styleId="a8">
    <w:name w:val="Body Text"/>
    <w:basedOn w:val="a"/>
    <w:link w:val="a9"/>
    <w:uiPriority w:val="99"/>
    <w:rsid w:val="00E72833"/>
    <w:pPr>
      <w:widowControl w:val="0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D11E0C"/>
    <w:rPr>
      <w:sz w:val="20"/>
      <w:szCs w:val="20"/>
    </w:rPr>
  </w:style>
  <w:style w:type="paragraph" w:customStyle="1" w:styleId="ConsNormal">
    <w:name w:val="ConsNormal"/>
    <w:uiPriority w:val="99"/>
    <w:rsid w:val="00826F3C"/>
    <w:pPr>
      <w:widowControl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C5CC1"/>
    <w:rPr>
      <w:sz w:val="24"/>
      <w:szCs w:val="24"/>
    </w:rPr>
  </w:style>
  <w:style w:type="paragraph" w:styleId="ac">
    <w:name w:val="header"/>
    <w:basedOn w:val="a"/>
    <w:link w:val="ad"/>
    <w:uiPriority w:val="99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uiPriority w:val="99"/>
    <w:locked/>
    <w:rsid w:val="004068F7"/>
    <w:rPr>
      <w:lang w:val="ru-RU" w:eastAsia="ru-RU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E7091"/>
  </w:style>
  <w:style w:type="paragraph" w:styleId="af0">
    <w:name w:val="List Paragraph"/>
    <w:basedOn w:val="a"/>
    <w:uiPriority w:val="99"/>
    <w:qFormat/>
    <w:rsid w:val="00CD7FE0"/>
    <w:pPr>
      <w:ind w:left="720"/>
    </w:pPr>
  </w:style>
  <w:style w:type="paragraph" w:customStyle="1" w:styleId="fr5">
    <w:name w:val="fr5"/>
    <w:basedOn w:val="a"/>
    <w:uiPriority w:val="99"/>
    <w:rsid w:val="00790BF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032E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552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DNA7 X86</cp:lastModifiedBy>
  <cp:revision>4</cp:revision>
  <cp:lastPrinted>2023-09-18T08:18:00Z</cp:lastPrinted>
  <dcterms:created xsi:type="dcterms:W3CDTF">2023-12-27T07:27:00Z</dcterms:created>
  <dcterms:modified xsi:type="dcterms:W3CDTF">2023-12-27T12:41:00Z</dcterms:modified>
</cp:coreProperties>
</file>